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8" w:rsidRPr="00F26848" w:rsidRDefault="00F26848" w:rsidP="00F268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26848">
        <w:rPr>
          <w:rFonts w:ascii="Times New Roman" w:hAnsi="Times New Roman" w:cs="Times New Roman"/>
          <w:sz w:val="32"/>
          <w:szCs w:val="32"/>
          <w:u w:val="single"/>
        </w:rPr>
        <w:t>Tour du monde en musique</w:t>
      </w:r>
    </w:p>
    <w:p w:rsidR="00F26848" w:rsidRPr="00F26848" w:rsidRDefault="00F26848">
      <w:pPr>
        <w:rPr>
          <w:rFonts w:ascii="Times New Roman" w:hAnsi="Times New Roman" w:cs="Times New Roman"/>
          <w:sz w:val="24"/>
          <w:szCs w:val="24"/>
        </w:rPr>
      </w:pPr>
      <w:r w:rsidRPr="00F26848">
        <w:rPr>
          <w:rFonts w:ascii="Times New Roman" w:hAnsi="Times New Roman" w:cs="Times New Roman"/>
          <w:sz w:val="24"/>
          <w:szCs w:val="24"/>
        </w:rPr>
        <w:t>Sur cette carte on replacera les pays étudiés cette année :</w:t>
      </w:r>
    </w:p>
    <w:p w:rsidR="00F26848" w:rsidRDefault="00F26848">
      <w:r>
        <w:rPr>
          <w:noProof/>
          <w:lang w:eastAsia="fr-FR"/>
        </w:rPr>
        <w:drawing>
          <wp:inline distT="0" distB="0" distL="0" distR="0" wp14:anchorId="5CCCC424" wp14:editId="086B6DED">
            <wp:extent cx="8542232" cy="5534025"/>
            <wp:effectExtent l="0" t="953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93" r="2120"/>
                    <a:stretch/>
                  </pic:blipFill>
                  <pic:spPr bwMode="auto">
                    <a:xfrm rot="5400000">
                      <a:off x="0" y="0"/>
                      <a:ext cx="8592460" cy="556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848" w:rsidSect="00F268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48"/>
    <w:rsid w:val="000B147E"/>
    <w:rsid w:val="00F26848"/>
    <w:rsid w:val="00F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dcterms:created xsi:type="dcterms:W3CDTF">2012-08-30T06:49:00Z</dcterms:created>
  <dcterms:modified xsi:type="dcterms:W3CDTF">2012-08-30T06:52:00Z</dcterms:modified>
</cp:coreProperties>
</file>